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>Задания А</w:t>
      </w:r>
      <w:proofErr w:type="gramStart"/>
      <w:r w:rsidRPr="00CC2918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CC2918">
        <w:rPr>
          <w:rFonts w:ascii="Times New Roman" w:hAnsi="Times New Roman" w:cs="Times New Roman"/>
          <w:sz w:val="28"/>
          <w:szCs w:val="28"/>
        </w:rPr>
        <w:t xml:space="preserve"> по истории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b/>
          <w:bCs/>
          <w:sz w:val="28"/>
          <w:szCs w:val="28"/>
        </w:rPr>
        <w:t xml:space="preserve">1. Даты 1825 г., 1881 г., 1895 г., 1903 г. относятся </w:t>
      </w:r>
      <w:proofErr w:type="gramStart"/>
      <w:r w:rsidRPr="00CC2918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Pr="00CC29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1) крупнейшим военным сражениям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2) мерам по решению крестьянского вопроса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3) заключению Россией мирных договоров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4) истории общественного движения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Ответ:4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b/>
          <w:bCs/>
          <w:sz w:val="28"/>
          <w:szCs w:val="28"/>
        </w:rPr>
        <w:t xml:space="preserve">2. Какое из событий внешней политики относится к периоду 1808-1812 гг.?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1) участие России в континентальной блокаде Англии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2) образование «Священного союза»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3) победа над турецким флотом при Синопе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4) оборона </w:t>
      </w:r>
      <w:proofErr w:type="spellStart"/>
      <w:r w:rsidRPr="00CC2918">
        <w:rPr>
          <w:rFonts w:ascii="Times New Roman" w:hAnsi="Times New Roman" w:cs="Times New Roman"/>
          <w:sz w:val="28"/>
          <w:szCs w:val="28"/>
        </w:rPr>
        <w:t>Шипкинского</w:t>
      </w:r>
      <w:proofErr w:type="spellEnd"/>
      <w:r w:rsidRPr="00CC2918">
        <w:rPr>
          <w:rFonts w:ascii="Times New Roman" w:hAnsi="Times New Roman" w:cs="Times New Roman"/>
          <w:sz w:val="28"/>
          <w:szCs w:val="28"/>
        </w:rPr>
        <w:t xml:space="preserve"> перевала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Ответ:1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b/>
          <w:bCs/>
          <w:sz w:val="28"/>
          <w:szCs w:val="28"/>
        </w:rPr>
        <w:t xml:space="preserve">3. Проведение судебной реформы было начато Александром II </w:t>
      </w:r>
      <w:proofErr w:type="gramStart"/>
      <w:r w:rsidRPr="00CC2918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CC29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1) 1861 г.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2) 1864 г.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3) 1874 г.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4) 1881 г.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Ответ:2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b/>
          <w:bCs/>
          <w:sz w:val="28"/>
          <w:szCs w:val="28"/>
        </w:rPr>
        <w:t xml:space="preserve">4. Какое из перечисленных понятий возникло позже всех остальных?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1) барщина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2) денежный оброк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3) военные поселения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4) отрезки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Ответ:4 </w:t>
      </w:r>
    </w:p>
    <w:p w:rsidR="00CC2918" w:rsidRPr="00CC2918" w:rsidRDefault="00CC2918" w:rsidP="00CC2918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Последний дворцовый переворот в России был совершён </w:t>
      </w:r>
      <w:proofErr w:type="gramStart"/>
      <w:r w:rsidRPr="00CC2918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CC29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1) 1762 г.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2) 1801 г.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3) 1825 г.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4) 1855 г.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Ответ:2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b/>
          <w:bCs/>
          <w:sz w:val="28"/>
          <w:szCs w:val="28"/>
        </w:rPr>
        <w:t xml:space="preserve">6. Северная Болгария получила независимость в результате победы России в русско-турецкой войне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1) 1768–1774 гг.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2) 1806–1812 гг.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3) 1853–1856 гг.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4) 1877–1878 гг.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Ответ:4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b/>
          <w:bCs/>
          <w:sz w:val="28"/>
          <w:szCs w:val="28"/>
        </w:rPr>
        <w:t xml:space="preserve">7. Прочтите отрывок из воспоминаний П.И. Анненковой и укажите, как назывались представители общественного движения XIX </w:t>
      </w:r>
      <w:proofErr w:type="gramStart"/>
      <w:r w:rsidRPr="00CC2918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CC2918">
        <w:rPr>
          <w:rFonts w:ascii="Times New Roman" w:hAnsi="Times New Roman" w:cs="Times New Roman"/>
          <w:b/>
          <w:bCs/>
          <w:sz w:val="28"/>
          <w:szCs w:val="28"/>
        </w:rPr>
        <w:t xml:space="preserve">., </w:t>
      </w:r>
      <w:proofErr w:type="gramStart"/>
      <w:r w:rsidRPr="00CC2918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CC2918">
        <w:rPr>
          <w:rFonts w:ascii="Times New Roman" w:hAnsi="Times New Roman" w:cs="Times New Roman"/>
          <w:b/>
          <w:bCs/>
          <w:sz w:val="28"/>
          <w:szCs w:val="28"/>
        </w:rPr>
        <w:t xml:space="preserve"> женах которых говорится в отрывке.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>«Из наших дам в Петровском заводе я более всех помню княгинь Волконскую и Трубецкую</w:t>
      </w:r>
      <w:proofErr w:type="gramStart"/>
      <w:r w:rsidRPr="00CC2918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CC2918">
        <w:rPr>
          <w:rFonts w:ascii="Times New Roman" w:hAnsi="Times New Roman" w:cs="Times New Roman"/>
          <w:sz w:val="28"/>
          <w:szCs w:val="28"/>
        </w:rPr>
        <w:t xml:space="preserve">т матери я часто слышала, как много выстрадали две эти сильные, преданные женщины, последовавшие первыми за мужьями в Сибирь».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1) народники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2) декабристы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3) легальные марксисты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4) эсеры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Ответ:2 </w:t>
      </w:r>
    </w:p>
    <w:p w:rsidR="00CC2918" w:rsidRPr="00CC2918" w:rsidRDefault="00CC2918" w:rsidP="00CC2918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Прочтите отрывки из сочинения историка и укажите, о ком из российских императоров идет речь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«Грандиозные похороны императора </w:t>
      </w:r>
      <w:proofErr w:type="gramStart"/>
      <w:r w:rsidRPr="00CC2918">
        <w:rPr>
          <w:rFonts w:ascii="Times New Roman" w:hAnsi="Times New Roman" w:cs="Times New Roman"/>
          <w:sz w:val="28"/>
          <w:szCs w:val="28"/>
        </w:rPr>
        <w:t>состоялись в Петропавловском соборе Петербурга… Прощальную речь произнес</w:t>
      </w:r>
      <w:proofErr w:type="gramEnd"/>
      <w:r w:rsidRPr="00CC2918">
        <w:rPr>
          <w:rFonts w:ascii="Times New Roman" w:hAnsi="Times New Roman" w:cs="Times New Roman"/>
          <w:sz w:val="28"/>
          <w:szCs w:val="28"/>
        </w:rPr>
        <w:t xml:space="preserve"> Феофан Прокопович. Посмотрим, говорил оратор, кем для нас он был, оценим его роль в нашей истории и жизни, сравним с великими людьми прошлого. Оглянитесь, </w:t>
      </w:r>
      <w:proofErr w:type="gramStart"/>
      <w:r w:rsidRPr="00CC291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C2918">
        <w:rPr>
          <w:rFonts w:ascii="Times New Roman" w:hAnsi="Times New Roman" w:cs="Times New Roman"/>
          <w:sz w:val="28"/>
          <w:szCs w:val="28"/>
        </w:rPr>
        <w:t xml:space="preserve"> россияне, вокруг! Смахните слезы, ведь все созданное им осталось: чудесный молодой город, доблестные победоносные полки, могучий флот. Оставил нас, но не нищих и убогих: безмерное богатство силы и славы его, которое… его делами </w:t>
      </w:r>
      <w:proofErr w:type="spellStart"/>
      <w:r w:rsidRPr="00CC2918">
        <w:rPr>
          <w:rFonts w:ascii="Times New Roman" w:hAnsi="Times New Roman" w:cs="Times New Roman"/>
          <w:sz w:val="28"/>
          <w:szCs w:val="28"/>
        </w:rPr>
        <w:t>означилося</w:t>
      </w:r>
      <w:proofErr w:type="spellEnd"/>
      <w:r w:rsidRPr="00CC2918">
        <w:rPr>
          <w:rFonts w:ascii="Times New Roman" w:hAnsi="Times New Roman" w:cs="Times New Roman"/>
          <w:sz w:val="28"/>
          <w:szCs w:val="28"/>
        </w:rPr>
        <w:t xml:space="preserve">, при нас есть. </w:t>
      </w:r>
      <w:proofErr w:type="spellStart"/>
      <w:r w:rsidRPr="00CC2918">
        <w:rPr>
          <w:rFonts w:ascii="Times New Roman" w:hAnsi="Times New Roman" w:cs="Times New Roman"/>
          <w:sz w:val="28"/>
          <w:szCs w:val="28"/>
        </w:rPr>
        <w:t>Какову</w:t>
      </w:r>
      <w:proofErr w:type="spellEnd"/>
      <w:r w:rsidRPr="00CC2918">
        <w:rPr>
          <w:rFonts w:ascii="Times New Roman" w:hAnsi="Times New Roman" w:cs="Times New Roman"/>
          <w:sz w:val="28"/>
          <w:szCs w:val="28"/>
        </w:rPr>
        <w:t xml:space="preserve"> он Россию своею сделал, такова и будет».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1) Александре I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CC2918">
        <w:rPr>
          <w:rFonts w:ascii="Times New Roman" w:hAnsi="Times New Roman" w:cs="Times New Roman"/>
          <w:sz w:val="28"/>
          <w:szCs w:val="28"/>
        </w:rPr>
        <w:t>Павле</w:t>
      </w:r>
      <w:proofErr w:type="gramEnd"/>
      <w:r w:rsidRPr="00CC2918">
        <w:rPr>
          <w:rFonts w:ascii="Times New Roman" w:hAnsi="Times New Roman" w:cs="Times New Roman"/>
          <w:sz w:val="28"/>
          <w:szCs w:val="28"/>
        </w:rPr>
        <w:t xml:space="preserve"> I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CC2918">
        <w:rPr>
          <w:rFonts w:ascii="Times New Roman" w:hAnsi="Times New Roman" w:cs="Times New Roman"/>
          <w:sz w:val="28"/>
          <w:szCs w:val="28"/>
        </w:rPr>
        <w:t>Петре</w:t>
      </w:r>
      <w:proofErr w:type="gramEnd"/>
      <w:r w:rsidRPr="00CC2918">
        <w:rPr>
          <w:rFonts w:ascii="Times New Roman" w:hAnsi="Times New Roman" w:cs="Times New Roman"/>
          <w:sz w:val="28"/>
          <w:szCs w:val="28"/>
        </w:rPr>
        <w:t xml:space="preserve"> III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CC2918">
        <w:rPr>
          <w:rFonts w:ascii="Times New Roman" w:hAnsi="Times New Roman" w:cs="Times New Roman"/>
          <w:sz w:val="28"/>
          <w:szCs w:val="28"/>
        </w:rPr>
        <w:t>Петре</w:t>
      </w:r>
      <w:proofErr w:type="gramEnd"/>
      <w:r w:rsidRPr="00CC2918">
        <w:rPr>
          <w:rFonts w:ascii="Times New Roman" w:hAnsi="Times New Roman" w:cs="Times New Roman"/>
          <w:sz w:val="28"/>
          <w:szCs w:val="28"/>
        </w:rPr>
        <w:t xml:space="preserve"> I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Ответ:4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b/>
          <w:bCs/>
          <w:sz w:val="28"/>
          <w:szCs w:val="28"/>
        </w:rPr>
        <w:t xml:space="preserve">9. Какое из перечисленных понятий, относящихся к социально- экономическому развитию России в XIX в., возникло позже всех остальных?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1) крепостное право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2)отходничество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3) барщина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4)синдикат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Ответ:4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b/>
          <w:bCs/>
          <w:sz w:val="28"/>
          <w:szCs w:val="28"/>
        </w:rPr>
        <w:t xml:space="preserve">10. Кто из представителей общественной мысли принимал участие в общественном движении раньше всех остальных?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1)П.Л. Лавров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2)П.П. Пестель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3)Л.Д. Троцкий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4)Г.В. Плеханов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>Ответ:2</w:t>
      </w:r>
      <w:r w:rsidRPr="00CC29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C2918" w:rsidRPr="00CC2918" w:rsidRDefault="00CC2918" w:rsidP="00CC2918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11. Какие из перечисленных понятий относятся к периоду правления Александра III?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1)отрезки, мировые посредники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2)вольные хлебопашцы, министерства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>3)</w:t>
      </w:r>
      <w:proofErr w:type="gramStart"/>
      <w:r w:rsidRPr="00CC2918">
        <w:rPr>
          <w:rFonts w:ascii="Times New Roman" w:hAnsi="Times New Roman" w:cs="Times New Roman"/>
          <w:sz w:val="28"/>
          <w:szCs w:val="28"/>
        </w:rPr>
        <w:t>аракчеевщина</w:t>
      </w:r>
      <w:proofErr w:type="gramEnd"/>
      <w:r w:rsidRPr="00CC2918">
        <w:rPr>
          <w:rFonts w:ascii="Times New Roman" w:hAnsi="Times New Roman" w:cs="Times New Roman"/>
          <w:sz w:val="28"/>
          <w:szCs w:val="28"/>
        </w:rPr>
        <w:t xml:space="preserve">, винные откупа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4)земские начальники, поземельные банки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Ответ:4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b/>
          <w:bCs/>
          <w:sz w:val="28"/>
          <w:szCs w:val="28"/>
        </w:rPr>
        <w:t xml:space="preserve">12. Какие из перечисленных понятий относятся к реформам Николая I?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1)выкупные платежи, мировое соглашение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2)военные поселения, </w:t>
      </w:r>
      <w:proofErr w:type="gramStart"/>
      <w:r w:rsidRPr="00CC2918">
        <w:rPr>
          <w:rFonts w:ascii="Times New Roman" w:hAnsi="Times New Roman" w:cs="Times New Roman"/>
          <w:sz w:val="28"/>
          <w:szCs w:val="28"/>
        </w:rPr>
        <w:t>аракчеевщина</w:t>
      </w:r>
      <w:proofErr w:type="gramEnd"/>
      <w:r w:rsidRPr="00CC2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3)третье отделение, кредитные билеты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4)земские участковые начальники, «кухаркины дети»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Ответ:3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b/>
          <w:bCs/>
          <w:sz w:val="28"/>
          <w:szCs w:val="28"/>
        </w:rPr>
        <w:t xml:space="preserve">13. Прочтите отрывок из произведения историка И.В. </w:t>
      </w:r>
      <w:proofErr w:type="spellStart"/>
      <w:r w:rsidRPr="00CC2918">
        <w:rPr>
          <w:rFonts w:ascii="Times New Roman" w:hAnsi="Times New Roman" w:cs="Times New Roman"/>
          <w:b/>
          <w:bCs/>
          <w:sz w:val="28"/>
          <w:szCs w:val="28"/>
        </w:rPr>
        <w:t>Курукина</w:t>
      </w:r>
      <w:proofErr w:type="spellEnd"/>
      <w:r w:rsidRPr="00CC2918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gramStart"/>
      <w:r w:rsidRPr="00CC2918">
        <w:rPr>
          <w:rFonts w:ascii="Times New Roman" w:hAnsi="Times New Roman" w:cs="Times New Roman"/>
          <w:b/>
          <w:bCs/>
          <w:sz w:val="28"/>
          <w:szCs w:val="28"/>
        </w:rPr>
        <w:t>укажите</w:t>
      </w:r>
      <w:proofErr w:type="gramEnd"/>
      <w:r w:rsidRPr="00CC2918">
        <w:rPr>
          <w:rFonts w:ascii="Times New Roman" w:hAnsi="Times New Roman" w:cs="Times New Roman"/>
          <w:b/>
          <w:bCs/>
          <w:sz w:val="28"/>
          <w:szCs w:val="28"/>
        </w:rPr>
        <w:t xml:space="preserve">, о каком историческом деятеле идёт речь.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«Конечно, мелкому курляндскому дворянину сомнительного происхождения помог "его величество случай": расторопный управляющий сумел не только войти в доверие, но и найти дорогу к сердцу московской царевны; она, в свою очередь, внезапно из захолустной вдовы (благодаря приглашению </w:t>
      </w:r>
      <w:proofErr w:type="spellStart"/>
      <w:r w:rsidRPr="00CC2918">
        <w:rPr>
          <w:rFonts w:ascii="Times New Roman" w:hAnsi="Times New Roman" w:cs="Times New Roman"/>
          <w:sz w:val="28"/>
          <w:szCs w:val="28"/>
        </w:rPr>
        <w:t>верховников</w:t>
      </w:r>
      <w:proofErr w:type="spellEnd"/>
      <w:r w:rsidRPr="00CC2918">
        <w:rPr>
          <w:rFonts w:ascii="Times New Roman" w:hAnsi="Times New Roman" w:cs="Times New Roman"/>
          <w:sz w:val="28"/>
          <w:szCs w:val="28"/>
        </w:rPr>
        <w:t xml:space="preserve">) превратилась в российскую императрицу. &lt;...&gt; Он с успехом освоил новую для российского двора роль и превратил малопочтенный образ "временщика" в настоящий институт власти с исписанными, но чётко очерченными правилами и границами».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1)Ф.Я. Лефорт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3) А.И. Остерман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2)Э.И. Бирон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4) Я.В. Брюс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Ответ:2 </w:t>
      </w:r>
    </w:p>
    <w:p w:rsidR="00CC2918" w:rsidRPr="00CC2918" w:rsidRDefault="00CC2918" w:rsidP="00CC2918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14. Прочтите отрывок из записок императора и укажите его имя.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«Единообразие &lt;...&gt; </w:t>
      </w:r>
      <w:proofErr w:type="gramStart"/>
      <w:r w:rsidRPr="00CC2918">
        <w:rPr>
          <w:rFonts w:ascii="Times New Roman" w:hAnsi="Times New Roman" w:cs="Times New Roman"/>
          <w:sz w:val="28"/>
          <w:szCs w:val="28"/>
        </w:rPr>
        <w:t>допросов</w:t>
      </w:r>
      <w:proofErr w:type="gramEnd"/>
      <w:r w:rsidRPr="00CC2918">
        <w:rPr>
          <w:rFonts w:ascii="Times New Roman" w:hAnsi="Times New Roman" w:cs="Times New Roman"/>
          <w:sz w:val="28"/>
          <w:szCs w:val="28"/>
        </w:rPr>
        <w:t xml:space="preserve"> особенно ничего не представляло: те же признания, те же обстоятельства, более или менее полные. Но было несколько весьма замечательных, </w:t>
      </w:r>
      <w:proofErr w:type="gramStart"/>
      <w:r w:rsidRPr="00CC291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C2918">
        <w:rPr>
          <w:rFonts w:ascii="Times New Roman" w:hAnsi="Times New Roman" w:cs="Times New Roman"/>
          <w:sz w:val="28"/>
          <w:szCs w:val="28"/>
        </w:rPr>
        <w:t xml:space="preserve"> которых упомяну... Каховский говорил смело, резко положительно и совершенно откровенно причину заговора относя к </w:t>
      </w:r>
      <w:proofErr w:type="gramStart"/>
      <w:r w:rsidRPr="00CC2918">
        <w:rPr>
          <w:rFonts w:ascii="Times New Roman" w:hAnsi="Times New Roman" w:cs="Times New Roman"/>
          <w:sz w:val="28"/>
          <w:szCs w:val="28"/>
        </w:rPr>
        <w:t>нестерпимым</w:t>
      </w:r>
      <w:proofErr w:type="gramEnd"/>
      <w:r w:rsidRPr="00CC2918">
        <w:rPr>
          <w:rFonts w:ascii="Times New Roman" w:hAnsi="Times New Roman" w:cs="Times New Roman"/>
          <w:sz w:val="28"/>
          <w:szCs w:val="28"/>
        </w:rPr>
        <w:t xml:space="preserve"> будто притеснениям и неправосудию. Никита Муравьёв был образец закостенелого злодея. Одарённый необыкновенным умом, получивший отличное образование, но на заграничный лад, он был во всех мыслях дерзок и самонадеян до сумасшествия, но вместе скрытен и необыкновенно твёрд».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1)Павел I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2) Александр I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3) Николай I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4) Александр II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Ответ:3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b/>
          <w:bCs/>
          <w:sz w:val="28"/>
          <w:szCs w:val="28"/>
        </w:rPr>
        <w:t xml:space="preserve">15. Прочтите отрывок из произведения историка И.В. </w:t>
      </w:r>
      <w:proofErr w:type="spellStart"/>
      <w:r w:rsidRPr="00CC2918">
        <w:rPr>
          <w:rFonts w:ascii="Times New Roman" w:hAnsi="Times New Roman" w:cs="Times New Roman"/>
          <w:b/>
          <w:bCs/>
          <w:sz w:val="28"/>
          <w:szCs w:val="28"/>
        </w:rPr>
        <w:t>Курукина</w:t>
      </w:r>
      <w:proofErr w:type="spellEnd"/>
      <w:r w:rsidRPr="00CC2918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gramStart"/>
      <w:r w:rsidRPr="00CC2918">
        <w:rPr>
          <w:rFonts w:ascii="Times New Roman" w:hAnsi="Times New Roman" w:cs="Times New Roman"/>
          <w:b/>
          <w:bCs/>
          <w:sz w:val="28"/>
          <w:szCs w:val="28"/>
        </w:rPr>
        <w:t>укажите</w:t>
      </w:r>
      <w:proofErr w:type="gramEnd"/>
      <w:r w:rsidRPr="00CC2918">
        <w:rPr>
          <w:rFonts w:ascii="Times New Roman" w:hAnsi="Times New Roman" w:cs="Times New Roman"/>
          <w:b/>
          <w:bCs/>
          <w:sz w:val="28"/>
          <w:szCs w:val="28"/>
        </w:rPr>
        <w:t xml:space="preserve">, о каком историческом деятеле идёт речь.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«Конечно, мелкому курляндскому дворянину сомнительного происхождения помог "его величество случай": расторопный управляющий сумел не только войти в доверие, но и найти дорогу к сердцу московской царевны; она, в свою очередь, внезапно из захолустной вдовы (благодаря приглашению </w:t>
      </w:r>
      <w:proofErr w:type="spellStart"/>
      <w:r w:rsidRPr="00CC2918">
        <w:rPr>
          <w:rFonts w:ascii="Times New Roman" w:hAnsi="Times New Roman" w:cs="Times New Roman"/>
          <w:sz w:val="28"/>
          <w:szCs w:val="28"/>
        </w:rPr>
        <w:t>верховников</w:t>
      </w:r>
      <w:proofErr w:type="spellEnd"/>
      <w:r w:rsidRPr="00CC2918">
        <w:rPr>
          <w:rFonts w:ascii="Times New Roman" w:hAnsi="Times New Roman" w:cs="Times New Roman"/>
          <w:sz w:val="28"/>
          <w:szCs w:val="28"/>
        </w:rPr>
        <w:t xml:space="preserve">) превратилась в российскую императрицу. &lt;...&gt; Он с успехом освоил новую для российского двора роль и превратил малопочтенный образ "временщика" в настоящий институт власти с исписанными, но чётко очерченными правилами и границами».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1)Ф.Я. Лефорт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2)Э.И. Бирон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3) А.И. Остерман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4) Я.В. Брюс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Ответ:2 </w:t>
      </w:r>
    </w:p>
    <w:p w:rsidR="00CC2918" w:rsidRPr="00CC2918" w:rsidRDefault="00CC2918" w:rsidP="00CC2918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16. Прочтите отрывок из записок императора и укажите его имя.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«Единообразие &lt;...&gt; </w:t>
      </w:r>
      <w:proofErr w:type="gramStart"/>
      <w:r w:rsidRPr="00CC2918">
        <w:rPr>
          <w:rFonts w:ascii="Times New Roman" w:hAnsi="Times New Roman" w:cs="Times New Roman"/>
          <w:sz w:val="28"/>
          <w:szCs w:val="28"/>
        </w:rPr>
        <w:t>допросов</w:t>
      </w:r>
      <w:proofErr w:type="gramEnd"/>
      <w:r w:rsidRPr="00CC2918">
        <w:rPr>
          <w:rFonts w:ascii="Times New Roman" w:hAnsi="Times New Roman" w:cs="Times New Roman"/>
          <w:sz w:val="28"/>
          <w:szCs w:val="28"/>
        </w:rPr>
        <w:t xml:space="preserve"> особенно ничего не представляло: те же признания, те же обстоятельства, более или менее полные. Но было несколько весьма замечательных, </w:t>
      </w:r>
      <w:proofErr w:type="gramStart"/>
      <w:r w:rsidRPr="00CC291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C2918">
        <w:rPr>
          <w:rFonts w:ascii="Times New Roman" w:hAnsi="Times New Roman" w:cs="Times New Roman"/>
          <w:sz w:val="28"/>
          <w:szCs w:val="28"/>
        </w:rPr>
        <w:t xml:space="preserve"> которых упомяну... Каховский говорил смело, резко положительно и совершенно откровенно причину заговора относя к </w:t>
      </w:r>
      <w:proofErr w:type="gramStart"/>
      <w:r w:rsidRPr="00CC2918">
        <w:rPr>
          <w:rFonts w:ascii="Times New Roman" w:hAnsi="Times New Roman" w:cs="Times New Roman"/>
          <w:sz w:val="28"/>
          <w:szCs w:val="28"/>
        </w:rPr>
        <w:t>нестерпимым</w:t>
      </w:r>
      <w:proofErr w:type="gramEnd"/>
      <w:r w:rsidRPr="00CC2918">
        <w:rPr>
          <w:rFonts w:ascii="Times New Roman" w:hAnsi="Times New Roman" w:cs="Times New Roman"/>
          <w:sz w:val="28"/>
          <w:szCs w:val="28"/>
        </w:rPr>
        <w:t xml:space="preserve"> будто притеснениям и неправосудию. Никита Муравьёв был образец закостенелого злодея. Одарённый необыкновенным умом, получивший отличное образование, но на заграничный лад, он был во всех мыслях дерзок и самонадеян до сумасшествия, но вместе скрытен и необыкновенно твёрд».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1)Павел I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2) Александр I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3) Николай I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4) Александр II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Ответ:3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b/>
          <w:bCs/>
          <w:sz w:val="28"/>
          <w:szCs w:val="28"/>
        </w:rPr>
        <w:t xml:space="preserve">17. Прочтите отрывок из сочинения Д.С. Лихачёва и </w:t>
      </w:r>
      <w:proofErr w:type="gramStart"/>
      <w:r w:rsidRPr="00CC2918">
        <w:rPr>
          <w:rFonts w:ascii="Times New Roman" w:hAnsi="Times New Roman" w:cs="Times New Roman"/>
          <w:b/>
          <w:bCs/>
          <w:sz w:val="28"/>
          <w:szCs w:val="28"/>
        </w:rPr>
        <w:t>укажите, о</w:t>
      </w:r>
      <w:proofErr w:type="gramEnd"/>
      <w:r w:rsidRPr="00CC2918">
        <w:rPr>
          <w:rFonts w:ascii="Times New Roman" w:hAnsi="Times New Roman" w:cs="Times New Roman"/>
          <w:b/>
          <w:bCs/>
          <w:sz w:val="28"/>
          <w:szCs w:val="28"/>
        </w:rPr>
        <w:t xml:space="preserve"> каком правителе идёт речь.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«За время своего княжения (он) в три с половиной раза расширил переделы Русского государства. Он присоединил к Москве Новгород и Тверь </w:t>
      </w:r>
      <w:proofErr w:type="gramStart"/>
      <w:r w:rsidRPr="00CC2918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CC2918">
        <w:rPr>
          <w:rFonts w:ascii="Times New Roman" w:hAnsi="Times New Roman" w:cs="Times New Roman"/>
          <w:sz w:val="28"/>
          <w:szCs w:val="28"/>
        </w:rPr>
        <w:t xml:space="preserve">ве наиболее крупные русские области, ещё не вошедшие в состав Московского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государства... Наконец после знаменитого «стояния» двух войск на Угре, без битвы, благодаря дальновидности и упорству своей политики, «перестоял» хана Ахмата... порвав тем самым последние остатки зависимости русских княжеств от Орды».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1) об Иване III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2)о Борисе Годунове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3) об Иване IV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4)о Дмитрии Донском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Ответ:1 </w:t>
      </w:r>
    </w:p>
    <w:p w:rsidR="00CC2918" w:rsidRPr="00CC2918" w:rsidRDefault="00CC2918" w:rsidP="00CC2918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18. Прочтите отрывок из исторического источника и укажите имя правителя, о котором идёт речь.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«Как дошла моя очередь (...) то царь изволил подойти ко мне и спросил: «Всему ли ты научился, для чего был послан?» На что я ответствовал (...) При </w:t>
      </w:r>
      <w:proofErr w:type="spellStart"/>
      <w:r w:rsidRPr="00CC2918">
        <w:rPr>
          <w:rFonts w:ascii="Times New Roman" w:hAnsi="Times New Roman" w:cs="Times New Roman"/>
          <w:sz w:val="28"/>
          <w:szCs w:val="28"/>
        </w:rPr>
        <w:t>оказывании</w:t>
      </w:r>
      <w:proofErr w:type="spellEnd"/>
      <w:r w:rsidRPr="00CC2918">
        <w:rPr>
          <w:rFonts w:ascii="Times New Roman" w:hAnsi="Times New Roman" w:cs="Times New Roman"/>
          <w:sz w:val="28"/>
          <w:szCs w:val="28"/>
        </w:rPr>
        <w:t xml:space="preserve"> сих слов я стал на колени, а царь, оборотив руку праву ладонью, дал поцеловать и притом изволил молвить: "Видишь братец, я и царь, да у меня на руках мозоли; а всё от того, показать вам пример </w:t>
      </w:r>
      <w:proofErr w:type="gramStart"/>
      <w:r w:rsidRPr="00CC291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C2918">
        <w:rPr>
          <w:rFonts w:ascii="Times New Roman" w:hAnsi="Times New Roman" w:cs="Times New Roman"/>
          <w:sz w:val="28"/>
          <w:szCs w:val="28"/>
        </w:rPr>
        <w:t xml:space="preserve"> хотя б под старость видеть мне достойных помощников и слуг отечеству" (...) и по окончании всех расспросов тут же пожаловал меня в поручики в морские галерного флота (...)»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1) Фёдор Алексеевич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2)Павел I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3)Пётр I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4)Алексей Михайлович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Ответ:3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b/>
          <w:bCs/>
          <w:sz w:val="28"/>
          <w:szCs w:val="28"/>
        </w:rPr>
        <w:t xml:space="preserve">19. Прочтите отрывок из исторического источника и укажите имя правителя, о котором идёт речь.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«Как дошла моя очередь (...) то царь изволил подойти ко мне и спросил: «Всему ли ты научился, для чего был послан?» На что я ответствовал (...) При </w:t>
      </w:r>
      <w:proofErr w:type="spellStart"/>
      <w:r w:rsidRPr="00CC2918">
        <w:rPr>
          <w:rFonts w:ascii="Times New Roman" w:hAnsi="Times New Roman" w:cs="Times New Roman"/>
          <w:sz w:val="28"/>
          <w:szCs w:val="28"/>
        </w:rPr>
        <w:t>оказывании</w:t>
      </w:r>
      <w:proofErr w:type="spellEnd"/>
      <w:r w:rsidRPr="00CC2918">
        <w:rPr>
          <w:rFonts w:ascii="Times New Roman" w:hAnsi="Times New Roman" w:cs="Times New Roman"/>
          <w:sz w:val="28"/>
          <w:szCs w:val="28"/>
        </w:rPr>
        <w:t xml:space="preserve"> сих слов я стал на колени, а царь, оборотив руку праву ладонью, дал поцеловать и притом изволил молвить: "Видишь братец, я и царь, да у меня на руках мозоли; а всё от того, показать вам пример </w:t>
      </w:r>
      <w:proofErr w:type="gramStart"/>
      <w:r w:rsidRPr="00CC291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C2918">
        <w:rPr>
          <w:rFonts w:ascii="Times New Roman" w:hAnsi="Times New Roman" w:cs="Times New Roman"/>
          <w:sz w:val="28"/>
          <w:szCs w:val="28"/>
        </w:rPr>
        <w:t xml:space="preserve"> хотя б под старость видеть мне достойных помощников и слуг отечеству" (...) и по окончании всех расспросов тут же пожаловал меня в поручики в морские галерного флота (...)»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1) Фёдор Алексеевич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2)Павел I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3)Пётр I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4)Алексей Михайлович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Ответ:3 </w:t>
      </w:r>
    </w:p>
    <w:p w:rsidR="00CC2918" w:rsidRPr="00CC2918" w:rsidRDefault="00CC2918" w:rsidP="00CC2918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20. Прочтите отрывок из сочинения Д.С. Лихачёва и </w:t>
      </w:r>
      <w:proofErr w:type="gramStart"/>
      <w:r w:rsidRPr="00CC2918">
        <w:rPr>
          <w:rFonts w:ascii="Times New Roman" w:hAnsi="Times New Roman" w:cs="Times New Roman"/>
          <w:b/>
          <w:bCs/>
          <w:sz w:val="28"/>
          <w:szCs w:val="28"/>
        </w:rPr>
        <w:t>укажите, о</w:t>
      </w:r>
      <w:proofErr w:type="gramEnd"/>
      <w:r w:rsidRPr="00CC2918">
        <w:rPr>
          <w:rFonts w:ascii="Times New Roman" w:hAnsi="Times New Roman" w:cs="Times New Roman"/>
          <w:b/>
          <w:bCs/>
          <w:sz w:val="28"/>
          <w:szCs w:val="28"/>
        </w:rPr>
        <w:t xml:space="preserve"> каком правителе идёт речь.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«За время своего княжения (он) в три с половиной раза расширил переделы Русского государства. Он присоединил к Москве Новгород и Тверь </w:t>
      </w:r>
      <w:proofErr w:type="gramStart"/>
      <w:r w:rsidRPr="00CC2918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CC2918">
        <w:rPr>
          <w:rFonts w:ascii="Times New Roman" w:hAnsi="Times New Roman" w:cs="Times New Roman"/>
          <w:sz w:val="28"/>
          <w:szCs w:val="28"/>
        </w:rPr>
        <w:t xml:space="preserve">ве наиболее крупные русские области, ещё не вошедшие в состав Московского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государства... Наконец после знаменитого «стояния» двух войск на Угре, без битвы, благодаря дальновидности и упорству своей политики, «перестоял» хана Ахмата... порвав тем самым последние остатки зависимости русских княжеств от Орды».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1) об Иване III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2)о Борисе Годунове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3)об Иване IV </w:t>
      </w:r>
    </w:p>
    <w:p w:rsidR="00CC2918" w:rsidRPr="00CC2918" w:rsidRDefault="00CC2918" w:rsidP="00CC2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 xml:space="preserve">4) Дмитрии Донском </w:t>
      </w:r>
    </w:p>
    <w:p w:rsidR="009907F6" w:rsidRPr="00CC2918" w:rsidRDefault="00CC2918" w:rsidP="00CC2918">
      <w:pPr>
        <w:rPr>
          <w:rFonts w:ascii="Times New Roman" w:hAnsi="Times New Roman" w:cs="Times New Roman"/>
          <w:sz w:val="28"/>
          <w:szCs w:val="28"/>
        </w:rPr>
      </w:pPr>
      <w:r w:rsidRPr="00CC2918">
        <w:rPr>
          <w:rFonts w:ascii="Times New Roman" w:hAnsi="Times New Roman" w:cs="Times New Roman"/>
          <w:sz w:val="28"/>
          <w:szCs w:val="28"/>
        </w:rPr>
        <w:t>Ответ:1</w:t>
      </w:r>
    </w:p>
    <w:sectPr w:rsidR="009907F6" w:rsidRPr="00CC2918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918"/>
    <w:rsid w:val="00655615"/>
    <w:rsid w:val="00883983"/>
    <w:rsid w:val="008D500D"/>
    <w:rsid w:val="008E7319"/>
    <w:rsid w:val="00CC2918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29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1268</Words>
  <Characters>7229</Characters>
  <Application>Microsoft Office Word</Application>
  <DocSecurity>0</DocSecurity>
  <Lines>60</Lines>
  <Paragraphs>16</Paragraphs>
  <ScaleCrop>false</ScaleCrop>
  <Company/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2014-03-17T08:53:00Z</dcterms:created>
  <dcterms:modified xsi:type="dcterms:W3CDTF">2014-03-17T08:54:00Z</dcterms:modified>
</cp:coreProperties>
</file>